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s: </w:t>
      </w:r>
      <w:proofErr w:type="spellStart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III</w:t>
      </w:r>
      <w:r w:rsidR="00CD55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°</w:t>
      </w:r>
      <w:proofErr w:type="spellEnd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IV</w:t>
      </w:r>
      <w:r w:rsidR="00CD55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°</w:t>
      </w:r>
      <w:bookmarkStart w:id="0" w:name="_GoBack"/>
      <w:bookmarkEnd w:id="0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6D3E37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22 al 26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ED03D5" w:rsidP="006D3E37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3</w:t>
                            </w:r>
                          </w:p>
                          <w:p w:rsidR="00003A33" w:rsidRPr="006D3E37" w:rsidRDefault="00ED03D5" w:rsidP="006D3E37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6D3E3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Diseñar y aplicar un plan de entrenamiento para mejorar su rendimiento físico, considerando sus características personales y funcionales.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ED03D5" w:rsidP="006D3E37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3</w:t>
                      </w:r>
                    </w:p>
                    <w:p w:rsidR="00003A33" w:rsidRPr="006D3E37" w:rsidRDefault="00ED03D5" w:rsidP="006D3E37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6D3E3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Diseñar y aplicar un plan de entrenamiento para mejorar su rendimiento físico, considerando sus características personales y funcionales.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0B0F33" w:rsidTr="00C919F7">
        <w:tc>
          <w:tcPr>
            <w:tcW w:w="4458" w:type="dxa"/>
          </w:tcPr>
          <w:p w:rsidR="00257AF5" w:rsidRDefault="00257AF5" w:rsidP="006D3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CD552B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34.25pt">
                  <v:imagedata r:id="rId8" o:title="descarga"/>
                  <v:shadow opacity=".5" offset="-6pt,-6pt"/>
                </v:shape>
              </w:pict>
            </w:r>
          </w:p>
          <w:p w:rsidR="000B0F33" w:rsidRDefault="000B0F33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9B38E1" w:rsidRDefault="000B0F33" w:rsidP="009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</w:t>
            </w:r>
            <w:r w:rsidR="006D3E3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Ejecutar 15 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salto</w:t>
            </w:r>
            <w:r w:rsidR="006D3E3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estrella</w:t>
            </w:r>
            <w:r w:rsidR="006D3E3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o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 w:rsidR="006D3E3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ED03D5" w:rsidRDefault="00ED03D5" w:rsidP="006D3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6D3E37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A2FEE97" wp14:editId="3BE0D92B">
                  <wp:extent cx="2114550" cy="1600200"/>
                  <wp:effectExtent l="171450" t="171450" r="190500" b="190500"/>
                  <wp:docPr id="5" name="Imagen 5" descr="C:\Users\Profesor\Desktop\IMAGENES A USAR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IMAGENES A USAR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3E37" w:rsidRDefault="006D3E37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5 flexiones de brazos.</w:t>
            </w:r>
          </w:p>
          <w:p w:rsidR="006D3E37" w:rsidRDefault="006D3E37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A737C4" w:rsidRDefault="000B0F33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596" w:type="dxa"/>
          </w:tcPr>
          <w:p w:rsidR="000B0F33" w:rsidRPr="00B70E92" w:rsidRDefault="000B0F33" w:rsidP="00401DDB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D3E37" w:rsidRPr="006D3E37" w:rsidRDefault="006D3E37" w:rsidP="00401DDB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0B0F33" w:rsidRDefault="00CD552B" w:rsidP="00257AF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pict>
                <v:shape id="_x0000_i1026" type="#_x0000_t75" style="width:156.75pt;height:156.75pt">
                  <v:imagedata r:id="rId10" o:title="descarga (1)"/>
                </v:shape>
              </w:pict>
            </w:r>
          </w:p>
          <w:p w:rsidR="00A737C4" w:rsidRDefault="006D3E37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*Ejecutar</w:t>
            </w:r>
            <w:r w:rsidR="00A737C4"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el escalador por 30 segundos.</w:t>
            </w:r>
          </w:p>
          <w:p w:rsidR="00A737C4" w:rsidRDefault="00A737C4" w:rsidP="00ED03D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P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A737C4" w:rsidRPr="00A737C4" w:rsidRDefault="00A737C4" w:rsidP="006D3E3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ED03D5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6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 Trabajo</w:t>
      </w:r>
      <w:r w:rsidR="004A1E6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Tren Superior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ED03D5" w:rsidRPr="0064303E" w:rsidRDefault="00ED03D5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u w:val="single"/>
          <w:bdr w:val="none" w:sz="0" w:space="0" w:color="auto"/>
          <w:lang w:val="es-CL"/>
        </w:rPr>
      </w:pPr>
    </w:p>
    <w:p w:rsidR="00436B5D" w:rsidRPr="00436B5D" w:rsidRDefault="004A1E67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noProof/>
          <w:sz w:val="26"/>
          <w:szCs w:val="26"/>
          <w:u w:val="single"/>
          <w:bdr w:val="none" w:sz="0" w:space="0" w:color="auto"/>
          <w:lang w:val="es-CL" w:eastAsia="es-CL"/>
        </w:rPr>
        <w:drawing>
          <wp:inline distT="0" distB="0" distL="0" distR="0" wp14:anchorId="1A0DCB4E" wp14:editId="1E3D2C08">
            <wp:extent cx="2857500" cy="1600200"/>
            <wp:effectExtent l="228600" t="228600" r="228600" b="228600"/>
            <wp:docPr id="9" name="Imagen 9" descr="tren superi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n superio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6B5D" w:rsidRDefault="00436B5D" w:rsidP="00436B5D">
      <w:pPr>
        <w:pStyle w:val="Prrafodelista"/>
        <w:numPr>
          <w:ilvl w:val="0"/>
          <w:numId w:val="3"/>
        </w:numPr>
        <w:jc w:val="both"/>
      </w:pPr>
      <w:r>
        <w:t xml:space="preserve">Comenzamos la rutina con trabajo de brazos por zona posterior </w:t>
      </w:r>
      <w:r w:rsidRPr="00436B5D">
        <w:rPr>
          <w:b/>
        </w:rPr>
        <w:t>(tríceps</w:t>
      </w:r>
      <w:r>
        <w:t>); con ayuda de una plataforma o soporte (puf, piso, silla), realizaremos 15 repeticiones por 3 series, Idealmente que los codos formen un ángulo de 90 grados al momento de flexionarlos y fijar bien las manos y muñecas, pues así evitamos lesiones a futuro.</w:t>
      </w:r>
    </w:p>
    <w:p w:rsidR="00436B5D" w:rsidRDefault="00436B5D" w:rsidP="00436B5D">
      <w:pPr>
        <w:pStyle w:val="Prrafodelista"/>
        <w:jc w:val="both"/>
      </w:pPr>
      <w:r>
        <w:rPr>
          <w:rFonts w:ascii="Calibri" w:eastAsia="Calibri" w:hAnsi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07784" wp14:editId="4EC5EA94">
                <wp:simplePos x="0" y="0"/>
                <wp:positionH relativeFrom="column">
                  <wp:posOffset>1472565</wp:posOffset>
                </wp:positionH>
                <wp:positionV relativeFrom="paragraph">
                  <wp:posOffset>104775</wp:posOffset>
                </wp:positionV>
                <wp:extent cx="3228975" cy="1914525"/>
                <wp:effectExtent l="0" t="0" r="28575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5D" w:rsidRDefault="00436B5D" w:rsidP="00436B5D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619375" cy="1743075"/>
                                  <wp:effectExtent l="0" t="0" r="9525" b="9525"/>
                                  <wp:docPr id="31" name="Imagen 31" descr="C:\Users\Profesor\AppData\Local\Microsoft\Windows\INetCache\Content.Word\triceps nue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Profesor\AppData\Local\Microsoft\Windows\INetCache\Content.Word\triceps nue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27" type="#_x0000_t202" style="position:absolute;left:0;text-align:left;margin-left:115.95pt;margin-top:8.25pt;width:254.25pt;height:15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" fillcolor="white [3201]" strokeweight=".5pt">
                <v:textbox>
                  <w:txbxContent>
                    <w:p w:rsidR="00436B5D" w:rsidRDefault="00436B5D" w:rsidP="00436B5D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Cs/>
                          <w:noProof/>
                          <w:sz w:val="22"/>
                          <w:szCs w:val="22"/>
                          <w:bdr w:val="none" w:sz="0" w:space="0" w:color="auto"/>
                          <w:lang w:val="es-CL" w:eastAsia="es-CL"/>
                        </w:rPr>
                        <w:drawing>
                          <wp:inline distT="0" distB="0" distL="0" distR="0">
                            <wp:extent cx="2619375" cy="1743075"/>
                            <wp:effectExtent l="0" t="0" r="9525" b="9525"/>
                            <wp:docPr id="31" name="Imagen 31" descr="C:\Users\Profesor\AppData\Local\Microsoft\Windows\INetCache\Content.Word\triceps nue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Profesor\AppData\Local\Microsoft\Windows\INetCache\Content.Word\triceps nue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80645</wp:posOffset>
                </wp:positionV>
                <wp:extent cx="45719" cy="352425"/>
                <wp:effectExtent l="19050" t="19050" r="31115" b="28575"/>
                <wp:wrapNone/>
                <wp:docPr id="1073741824" name="107374182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073741824 Flecha arriba" o:spid="_x0000_s1026" type="#_x0000_t68" style="position:absolute;margin-left:193.2pt;margin-top:6.35pt;width:3.6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" adj="1401" fillcolor="black [3200]" strokecolor="black [1600]" strokeweight="2pt"/>
            </w:pict>
          </mc:Fallback>
        </mc:AlternateContent>
      </w: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jc w:val="both"/>
      </w:pPr>
    </w:p>
    <w:p w:rsidR="00436B5D" w:rsidRPr="004661FE" w:rsidRDefault="00436B5D" w:rsidP="00436B5D">
      <w:pPr>
        <w:pStyle w:val="Prrafodelista"/>
        <w:jc w:val="both"/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AB5A86" w:rsidRDefault="00436B5D" w:rsidP="00AB5A86">
      <w:pPr>
        <w:pStyle w:val="Prrafodelista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bCs/>
        </w:rPr>
        <w:t xml:space="preserve">Seguimos ahora por la parte anterior del brazo </w:t>
      </w:r>
      <w:r w:rsidRPr="00436B5D">
        <w:rPr>
          <w:rFonts w:ascii="Calibri" w:eastAsia="Calibri" w:hAnsi="Calibri" w:cs="Calibri"/>
          <w:b/>
          <w:bCs/>
        </w:rPr>
        <w:t>(</w:t>
      </w:r>
      <w:r w:rsidRPr="00983D7D">
        <w:rPr>
          <w:rFonts w:ascii="Calibri" w:eastAsia="Calibri" w:hAnsi="Calibri" w:cs="Calibri"/>
          <w:b/>
          <w:bCs/>
        </w:rPr>
        <w:t>Bíceps</w:t>
      </w:r>
      <w:r>
        <w:rPr>
          <w:rFonts w:ascii="Calibri" w:eastAsia="Calibri" w:hAnsi="Calibri" w:cs="Calibri"/>
          <w:b/>
          <w:bCs/>
        </w:rPr>
        <w:t>),</w:t>
      </w:r>
      <w:r>
        <w:rPr>
          <w:rFonts w:ascii="Calibri" w:eastAsia="Calibri" w:hAnsi="Calibri" w:cs="Calibri"/>
          <w:bCs/>
        </w:rPr>
        <w:t xml:space="preserve"> con la ayuda de botella de 2 a 3 litros rellenas de agua o arena; </w:t>
      </w:r>
      <w:r>
        <w:t>ejecutaremos 20 repeticiones alternadamente en 3 series, idealmente fijar espalda a una superficie, así evitaremos alguna lesión a futuro.</w:t>
      </w:r>
    </w:p>
    <w:p w:rsidR="00436B5D" w:rsidRDefault="00436B5D" w:rsidP="00DE5FC5">
      <w:pPr>
        <w:pStyle w:val="Prrafodelista"/>
      </w:pPr>
    </w:p>
    <w:p w:rsidR="00DE5FC5" w:rsidRDefault="00DE5FC5" w:rsidP="00DE5FC5">
      <w:pPr>
        <w:pStyle w:val="Prrafodelista"/>
        <w:jc w:val="center"/>
      </w:pPr>
      <w:r>
        <w:rPr>
          <w:rFonts w:ascii="Calibri" w:eastAsia="Calibri" w:hAnsi="Calibri" w:cs="Calibri"/>
          <w:bCs/>
          <w:noProof/>
          <w:lang w:eastAsia="es-CL"/>
        </w:rPr>
        <w:drawing>
          <wp:inline distT="0" distB="0" distL="0" distR="0" wp14:anchorId="459FE8E2" wp14:editId="22B5F6BA">
            <wp:extent cx="2047875" cy="1350957"/>
            <wp:effectExtent l="228600" t="228600" r="219075" b="230505"/>
            <wp:docPr id="1073741833" name="Imagen 1073741833" descr="C:\Users\Profesor\AppData\Local\Microsoft\Windows\INetCache\Content.Word\bicep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rofesor\AppData\Local\Microsoft\Windows\INetCache\Content.Word\biceps ne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09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6B5D" w:rsidRDefault="00436B5D" w:rsidP="00DE5FC5">
      <w:pPr>
        <w:pStyle w:val="Prrafodelista"/>
        <w:numPr>
          <w:ilvl w:val="0"/>
          <w:numId w:val="3"/>
        </w:numPr>
        <w:jc w:val="both"/>
      </w:pPr>
      <w:r>
        <w:t>Continuamos con el ejercicio</w:t>
      </w:r>
      <w:r w:rsidR="00DE5FC5">
        <w:t xml:space="preserve"> </w:t>
      </w:r>
      <w:r>
        <w:t xml:space="preserve">denominado </w:t>
      </w:r>
      <w:r w:rsidRPr="00DE5FC5">
        <w:rPr>
          <w:b/>
        </w:rPr>
        <w:t>“plancha isométrica”</w:t>
      </w:r>
      <w:r w:rsidRPr="00983D7D">
        <w:t xml:space="preserve">, </w:t>
      </w:r>
      <w:r>
        <w:t>en ésta posición</w:t>
      </w:r>
      <w:r w:rsidR="00DE5FC5">
        <w:t xml:space="preserve"> nos vamos a mantener durante </w:t>
      </w:r>
      <w:r w:rsidR="00DE5FC5" w:rsidRPr="00DE5FC5">
        <w:rPr>
          <w:b/>
        </w:rPr>
        <w:t>20</w:t>
      </w:r>
      <w:r w:rsidR="00DE5FC5">
        <w:t xml:space="preserve"> segundos por </w:t>
      </w:r>
      <w:r w:rsidR="00DE5FC5" w:rsidRPr="00DE5FC5">
        <w:rPr>
          <w:b/>
        </w:rPr>
        <w:t>3</w:t>
      </w:r>
      <w:r>
        <w:t xml:space="preserve"> series, recordar que entre series o pausas sólo 10 segundos de descanso. Idealmente fijar manos, muñecas y antebrazos y el cuerpo estirado en una línea horizontal, apoyando la punta de los pies y aguantar.</w:t>
      </w: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688E7E95" wp14:editId="3D9AF71E">
            <wp:extent cx="2828925" cy="1143000"/>
            <wp:effectExtent l="228600" t="228600" r="238125" b="228600"/>
            <wp:docPr id="18" name="Imagen 18" descr="C:\Users\Profesor\Desktop\IMAGENES A USAR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IMAGENES A USAR\plan2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7" b="11340"/>
                    <a:stretch/>
                  </pic:blipFill>
                  <pic:spPr bwMode="auto">
                    <a:xfrm>
                      <a:off x="0" y="0"/>
                      <a:ext cx="2839286" cy="11471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FC5">
        <w:t xml:space="preserve"> </w:t>
      </w:r>
    </w:p>
    <w:p w:rsidR="00436B5D" w:rsidRDefault="00436B5D" w:rsidP="00436B5D">
      <w:pPr>
        <w:jc w:val="both"/>
      </w:pP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pStyle w:val="Prrafodelista"/>
        <w:numPr>
          <w:ilvl w:val="0"/>
          <w:numId w:val="3"/>
        </w:numPr>
        <w:jc w:val="both"/>
      </w:pPr>
      <w:r>
        <w:t xml:space="preserve">A continuación realizaremos trabajo de brazos y espalda, mediante el ejercicio de </w:t>
      </w:r>
      <w:r w:rsidRPr="00DE5FC5">
        <w:rPr>
          <w:b/>
        </w:rPr>
        <w:t>“Flexo-extensión”,</w:t>
      </w:r>
      <w:r>
        <w:t xml:space="preserve"> comúnmente conocida como </w:t>
      </w:r>
      <w:r w:rsidRPr="00DE5FC5">
        <w:rPr>
          <w:b/>
        </w:rPr>
        <w:t xml:space="preserve">la </w:t>
      </w:r>
      <w:r w:rsidRPr="00DE5FC5">
        <w:rPr>
          <w:b/>
          <w:i/>
        </w:rPr>
        <w:t>lagartija</w:t>
      </w:r>
      <w:r>
        <w:rPr>
          <w:i/>
        </w:rPr>
        <w:t xml:space="preserve">. </w:t>
      </w:r>
      <w:r w:rsidR="00DE5FC5">
        <w:t xml:space="preserve">Comenzamos con las manos firmes y brazos estirados </w:t>
      </w:r>
      <w:r>
        <w:t xml:space="preserve">y el resto del cuerpo estirado horizontalmente y apoyando sólo la punta </w:t>
      </w:r>
      <w:r w:rsidR="00DE5FC5">
        <w:t xml:space="preserve">de los pies. Acá trabajaremos </w:t>
      </w:r>
      <w:r w:rsidR="00DE5FC5" w:rsidRPr="00DE5FC5">
        <w:rPr>
          <w:b/>
        </w:rPr>
        <w:t>12</w:t>
      </w:r>
      <w:r>
        <w:t xml:space="preserve"> repeticiones por </w:t>
      </w:r>
      <w:r w:rsidRPr="00DE5FC5">
        <w:rPr>
          <w:b/>
        </w:rPr>
        <w:t xml:space="preserve">3 </w:t>
      </w:r>
      <w:r>
        <w:t xml:space="preserve">series, recordar que entre series debe haber una pausa de </w:t>
      </w:r>
      <w:r w:rsidRPr="00DE5FC5">
        <w:rPr>
          <w:b/>
        </w:rPr>
        <w:t>10</w:t>
      </w:r>
      <w:r>
        <w:t xml:space="preserve"> segundos de desc</w:t>
      </w:r>
      <w:r w:rsidR="00DE5FC5">
        <w:t>anso. (Ojo las damas apoyarán sus rodillas)</w:t>
      </w:r>
    </w:p>
    <w:p w:rsidR="00436B5D" w:rsidRDefault="00436B5D" w:rsidP="00436B5D">
      <w:pPr>
        <w:pStyle w:val="Prrafodelista"/>
        <w:jc w:val="both"/>
      </w:pPr>
    </w:p>
    <w:p w:rsidR="00436B5D" w:rsidRDefault="00436B5D" w:rsidP="00436B5D">
      <w:pPr>
        <w:jc w:val="center"/>
      </w:pP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28898" wp14:editId="4E5F005E">
                <wp:simplePos x="0" y="0"/>
                <wp:positionH relativeFrom="column">
                  <wp:posOffset>729615</wp:posOffset>
                </wp:positionH>
                <wp:positionV relativeFrom="paragraph">
                  <wp:posOffset>1084580</wp:posOffset>
                </wp:positionV>
                <wp:extent cx="1905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B5D" w:rsidRPr="00F9294E" w:rsidRDefault="00436B5D" w:rsidP="00436B5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left:0;text-align:left;margin-left:57.45pt;margin-top:85.4pt;width: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" fillcolor="window" strokeweight=".5pt">
                <v:textbox>
                  <w:txbxContent>
                    <w:p w:rsidR="00436B5D" w:rsidRPr="00F9294E" w:rsidRDefault="00436B5D" w:rsidP="00436B5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DE520" wp14:editId="1D6BC156">
                <wp:simplePos x="0" y="0"/>
                <wp:positionH relativeFrom="column">
                  <wp:posOffset>720090</wp:posOffset>
                </wp:positionH>
                <wp:positionV relativeFrom="paragraph">
                  <wp:posOffset>370205</wp:posOffset>
                </wp:positionV>
                <wp:extent cx="190500" cy="29527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B5D" w:rsidRPr="00F9294E" w:rsidRDefault="00436B5D" w:rsidP="00436B5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9" type="#_x0000_t202" style="position:absolute;left:0;text-align:left;margin-left:56.7pt;margin-top:29.15pt;width: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" fillcolor="window" strokeweight=".5pt">
                <v:textbox>
                  <w:txbxContent>
                    <w:p w:rsidR="00436B5D" w:rsidRPr="00F9294E" w:rsidRDefault="00436B5D" w:rsidP="00436B5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49E4C95F" wp14:editId="690E2623">
            <wp:extent cx="2114550" cy="1600200"/>
            <wp:effectExtent l="228600" t="228600" r="228600" b="228600"/>
            <wp:docPr id="19" name="Imagen 19" descr="C:\Users\Profesor\Desktop\IMAGENES A USAR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IMAGENES A USAR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5EDA0ABE" wp14:editId="6DDB08CA">
            <wp:extent cx="1828800" cy="1590675"/>
            <wp:effectExtent l="228600" t="228600" r="228600" b="238125"/>
            <wp:docPr id="20" name="Imagen 20" descr="C:\Users\Profesor\Desktop\IMAGENES A USAR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IMAGENES A USAR\descarga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6B5D" w:rsidRDefault="00436B5D" w:rsidP="00436B5D">
      <w:pPr>
        <w:rPr>
          <w:b/>
        </w:rPr>
      </w:pPr>
      <w:r>
        <w:rPr>
          <w:b/>
        </w:rPr>
        <w:t xml:space="preserve">                                        </w:t>
      </w:r>
      <w:r w:rsidRPr="00F9294E">
        <w:rPr>
          <w:b/>
        </w:rPr>
        <w:t>Varones</w:t>
      </w:r>
      <w:r>
        <w:rPr>
          <w:b/>
        </w:rPr>
        <w:t xml:space="preserve">                                              Damas</w:t>
      </w:r>
    </w:p>
    <w:p w:rsidR="00436B5D" w:rsidRPr="00F9294E" w:rsidRDefault="00436B5D" w:rsidP="00436B5D">
      <w:pPr>
        <w:jc w:val="center"/>
        <w:rPr>
          <w:b/>
        </w:rPr>
      </w:pPr>
    </w:p>
    <w:p w:rsidR="00436B5D" w:rsidRDefault="00436B5D" w:rsidP="00436B5D">
      <w:pPr>
        <w:jc w:val="both"/>
      </w:pP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</w:p>
    <w:p w:rsidR="00436B5D" w:rsidRDefault="00436B5D" w:rsidP="00436B5D">
      <w:pPr>
        <w:jc w:val="center"/>
      </w:pPr>
    </w:p>
    <w:p w:rsidR="00436B5D" w:rsidRDefault="00436B5D" w:rsidP="00436B5D"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D318F" wp14:editId="5492FE4F">
                <wp:simplePos x="0" y="0"/>
                <wp:positionH relativeFrom="column">
                  <wp:posOffset>3872865</wp:posOffset>
                </wp:positionH>
                <wp:positionV relativeFrom="paragraph">
                  <wp:posOffset>1593215</wp:posOffset>
                </wp:positionV>
                <wp:extent cx="190500" cy="29527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B5D" w:rsidRPr="00F9294E" w:rsidRDefault="00436B5D" w:rsidP="00436B5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0" type="#_x0000_t202" style="position:absolute;margin-left:304.95pt;margin-top:125.45pt;width: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" fillcolor="window" strokeweight=".5pt">
                <v:textbox>
                  <w:txbxContent>
                    <w:p w:rsidR="00436B5D" w:rsidRPr="00F9294E" w:rsidRDefault="00436B5D" w:rsidP="00436B5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B5D" w:rsidRPr="00DE5FC5" w:rsidRDefault="00436B5D" w:rsidP="00436B5D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Finalmente realizamos </w:t>
      </w:r>
      <w:r w:rsidRPr="008535B9">
        <w:rPr>
          <w:b/>
        </w:rPr>
        <w:t>“tocada de hombros alternadamente”</w:t>
      </w:r>
      <w:r>
        <w:t xml:space="preserve">, idealmente mantener posición de </w:t>
      </w:r>
      <w:r w:rsidRPr="00DE5FC5">
        <w:rPr>
          <w:b/>
        </w:rPr>
        <w:t>plancha isométrica</w:t>
      </w:r>
      <w:r>
        <w:t xml:space="preserve"> anteriormente vista y realizada; y deberemos tocar los hombros alternadamente con la punta delos dedos. </w:t>
      </w:r>
      <w:r w:rsidR="00DE5FC5">
        <w:t>Ojo s</w:t>
      </w:r>
      <w:r>
        <w:t xml:space="preserve">e puede ejecutar con las piernas  separadas o juntas, recordar las manos y muñecas firmes y el cuerpo erguido horizontalmente y apoyar las puntas de pies. Acá se trabajará en </w:t>
      </w:r>
      <w:r w:rsidR="00DE5FC5">
        <w:rPr>
          <w:b/>
        </w:rPr>
        <w:t>2 series por 16 tocadas; 8</w:t>
      </w:r>
      <w:r w:rsidRPr="00DE5FC5">
        <w:rPr>
          <w:b/>
        </w:rPr>
        <w:t xml:space="preserve"> por cada hombro.</w:t>
      </w:r>
    </w:p>
    <w:p w:rsidR="00436B5D" w:rsidRDefault="00436B5D" w:rsidP="00436B5D">
      <w:pPr>
        <w:pStyle w:val="Prrafodelista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301DB" wp14:editId="0DDAEA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8150" cy="30956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7C5133" wp14:editId="5843F482">
                                  <wp:extent cx="2562225" cy="1676400"/>
                                  <wp:effectExtent l="228600" t="228600" r="238125" b="228600"/>
                                  <wp:docPr id="21" name="Imagen 21" descr="C:\Users\Profesor\AppData\Local\Microsoft\Windows\INetCache\Content.Word\tocar hombr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Profesor\AppData\Local\Microsoft\Windows\INetCache\Content.Word\tocar hombr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518" t="17113" b="80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436B5D" w:rsidRPr="008535B9" w:rsidRDefault="00436B5D" w:rsidP="00436B5D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34.5pt;height:243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">
                <v:textbox>
                  <w:txbxContent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7C5133" wp14:editId="5843F482">
                            <wp:extent cx="2562225" cy="1676400"/>
                            <wp:effectExtent l="228600" t="228600" r="238125" b="228600"/>
                            <wp:docPr id="21" name="Imagen 21" descr="C:\Users\Profesor\AppData\Local\Microsoft\Windows\INetCache\Content.Word\tocar hombr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Profesor\AppData\Local\Microsoft\Windows\INetCache\Content.Word\tocar hombr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518" t="17113" b="80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676400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436B5D" w:rsidRPr="008535B9" w:rsidRDefault="00436B5D" w:rsidP="00436B5D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B5D" w:rsidRPr="004661FE" w:rsidRDefault="00436B5D" w:rsidP="00436B5D">
      <w:pPr>
        <w:pStyle w:val="Prrafodelista"/>
        <w:jc w:val="both"/>
        <w:rPr>
          <w:rFonts w:ascii="Calibri" w:eastAsia="Calibri" w:hAnsi="Calibri" w:cs="Calibri"/>
          <w:bCs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2"/>
          <w:szCs w:val="22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A76B8" wp14:editId="03892AEB">
                <wp:simplePos x="0" y="0"/>
                <wp:positionH relativeFrom="column">
                  <wp:posOffset>3072765</wp:posOffset>
                </wp:positionH>
                <wp:positionV relativeFrom="paragraph">
                  <wp:posOffset>108585</wp:posOffset>
                </wp:positionV>
                <wp:extent cx="352425" cy="285750"/>
                <wp:effectExtent l="0" t="0" r="28575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B5D" w:rsidRPr="008535B9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32" type="#_x0000_t202" style="position:absolute;left:0;text-align:left;margin-left:241.95pt;margin-top:8.55pt;width:27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" fillcolor="window" strokecolor="#4f81bd" strokeweight="2pt">
                <v:textbox>
                  <w:txbxContent>
                    <w:p w:rsidR="00436B5D" w:rsidRPr="008535B9" w:rsidRDefault="00436B5D" w:rsidP="00436B5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Cs/>
          <w:noProof/>
          <w:sz w:val="22"/>
          <w:szCs w:val="22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02415" wp14:editId="77B501A2">
                <wp:simplePos x="0" y="0"/>
                <wp:positionH relativeFrom="column">
                  <wp:posOffset>1786890</wp:posOffset>
                </wp:positionH>
                <wp:positionV relativeFrom="paragraph">
                  <wp:posOffset>108585</wp:posOffset>
                </wp:positionV>
                <wp:extent cx="381000" cy="2857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B5D" w:rsidRPr="008535B9" w:rsidRDefault="00436B5D" w:rsidP="00436B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3" style="position:absolute;left:0;text-align:left;margin-left:140.7pt;margin-top:8.55pt;width:3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" fillcolor="#4f81bd" strokecolor="#385d8a" strokeweight="2pt">
                <v:textbox>
                  <w:txbxContent>
                    <w:p w:rsidR="00436B5D" w:rsidRPr="008535B9" w:rsidRDefault="00436B5D" w:rsidP="00436B5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36B5D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Pr="004661FE" w:rsidRDefault="00436B5D" w:rsidP="00436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right"/>
        <w:rPr>
          <w:rFonts w:eastAsia="Calibri" w:cs="Calibri"/>
          <w:bCs/>
        </w:rPr>
      </w:pPr>
    </w:p>
    <w:p w:rsidR="00436B5D" w:rsidRDefault="00436B5D" w:rsidP="00436B5D">
      <w:pPr>
        <w:jc w:val="both"/>
        <w:rPr>
          <w:rFonts w:eastAsia="Calibri" w:cs="Calibri"/>
          <w:bCs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436B5D" w:rsidTr="00E9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CC663" wp14:editId="5C7396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962150"/>
                      <wp:effectExtent l="0" t="0" r="28575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B5D" w:rsidRDefault="00436B5D" w:rsidP="00436B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436B5D" w:rsidRDefault="00436B5D" w:rsidP="00436B5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12AED97" wp14:editId="06E97F9E">
                                        <wp:extent cx="2047875" cy="1228725"/>
                                        <wp:effectExtent l="133350" t="114300" r="142875" b="161925"/>
                                        <wp:docPr id="25" name="Imagen 25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6B5D" w:rsidRDefault="00436B5D" w:rsidP="00436B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436B5D" w:rsidRPr="009B4908" w:rsidRDefault="00436B5D" w:rsidP="00436B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206.25pt;height:154.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">
                      <v:textbox>
                        <w:txbxContent>
                          <w:p w:rsidR="00436B5D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212AED97" wp14:editId="06E97F9E">
                                  <wp:extent cx="2047875" cy="1228725"/>
                                  <wp:effectExtent l="133350" t="114300" r="142875" b="161925"/>
                                  <wp:docPr id="25" name="Imagen 25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5D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6B5D" w:rsidRPr="009B4908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436B5D" w:rsidRPr="008535B9" w:rsidRDefault="00436B5D" w:rsidP="00436B5D">
      <w:pPr>
        <w:jc w:val="righ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Si nos cuidamos entre todos, venceremos </w:t>
      </w:r>
      <w:proofErr w:type="gramStart"/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>a</w:t>
      </w:r>
      <w:proofErr w:type="gramEnd"/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ésta PANDEMIA…</w:t>
      </w:r>
    </w:p>
    <w:p w:rsidR="00436B5D" w:rsidRPr="00710E3E" w:rsidRDefault="00436B5D" w:rsidP="00436B5D">
      <w:pPr>
        <w:rPr>
          <w:rFonts w:eastAsia="Calibri" w:cs="Calibri"/>
          <w:bCs/>
        </w:rPr>
      </w:pPr>
    </w:p>
    <w:p w:rsidR="00571248" w:rsidRPr="00DE5FC5" w:rsidRDefault="00571248" w:rsidP="00DE5FC5">
      <w:pPr>
        <w:jc w:val="both"/>
        <w:rPr>
          <w:rFonts w:ascii="Calibri" w:eastAsia="Calibri" w:hAnsi="Calibri" w:cs="Calibri"/>
          <w:b/>
          <w:bCs/>
          <w:color w:val="000000"/>
          <w:u w:color="000000"/>
          <w:bdr w:val="none" w:sz="0" w:space="0" w:color="auto"/>
          <w:lang w:eastAsia="es-CL"/>
        </w:rPr>
      </w:pPr>
    </w:p>
    <w:sectPr w:rsidR="00571248" w:rsidRPr="00DE5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A2E"/>
    <w:multiLevelType w:val="hybridMultilevel"/>
    <w:tmpl w:val="A918A120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D43A3"/>
    <w:rsid w:val="001F6D2B"/>
    <w:rsid w:val="00244040"/>
    <w:rsid w:val="00257AF5"/>
    <w:rsid w:val="00366178"/>
    <w:rsid w:val="00380F12"/>
    <w:rsid w:val="003B0C8F"/>
    <w:rsid w:val="003B2AD2"/>
    <w:rsid w:val="003E24A3"/>
    <w:rsid w:val="00434FD1"/>
    <w:rsid w:val="00436B5D"/>
    <w:rsid w:val="004A1E67"/>
    <w:rsid w:val="004A349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6D3E37"/>
    <w:rsid w:val="007205CA"/>
    <w:rsid w:val="007212E2"/>
    <w:rsid w:val="00751FDC"/>
    <w:rsid w:val="007628B6"/>
    <w:rsid w:val="007B691D"/>
    <w:rsid w:val="007D1A9E"/>
    <w:rsid w:val="008514EA"/>
    <w:rsid w:val="008955AA"/>
    <w:rsid w:val="008C42AE"/>
    <w:rsid w:val="008F2EBF"/>
    <w:rsid w:val="00941D32"/>
    <w:rsid w:val="009B38E1"/>
    <w:rsid w:val="009B4908"/>
    <w:rsid w:val="00A3395A"/>
    <w:rsid w:val="00A737C4"/>
    <w:rsid w:val="00A93E4E"/>
    <w:rsid w:val="00AA2CD4"/>
    <w:rsid w:val="00AA6E31"/>
    <w:rsid w:val="00AB5A86"/>
    <w:rsid w:val="00AC0276"/>
    <w:rsid w:val="00B1326C"/>
    <w:rsid w:val="00B46AEC"/>
    <w:rsid w:val="00B70BE5"/>
    <w:rsid w:val="00B82403"/>
    <w:rsid w:val="00C21FAB"/>
    <w:rsid w:val="00C608F1"/>
    <w:rsid w:val="00C919F7"/>
    <w:rsid w:val="00CA766F"/>
    <w:rsid w:val="00CD552B"/>
    <w:rsid w:val="00D22D24"/>
    <w:rsid w:val="00D443AD"/>
    <w:rsid w:val="00DA78CE"/>
    <w:rsid w:val="00DE5FC5"/>
    <w:rsid w:val="00E06EE3"/>
    <w:rsid w:val="00EC18A4"/>
    <w:rsid w:val="00ED03D5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18" Type="http://schemas.openxmlformats.org/officeDocument/2006/relationships/image" Target="media/image10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2020-06-22T14:08:00Z</dcterms:created>
  <dcterms:modified xsi:type="dcterms:W3CDTF">2020-06-22T14:08:00Z</dcterms:modified>
</cp:coreProperties>
</file>